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11" w:rsidRDefault="003B0D11" w:rsidP="003B0D11">
      <w:pPr>
        <w:jc w:val="center"/>
      </w:pPr>
    </w:p>
    <w:p w:rsidR="00961344" w:rsidRDefault="003B0D11" w:rsidP="003B0D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0D11">
        <w:rPr>
          <w:rFonts w:ascii="Times New Roman" w:hAnsi="Times New Roman" w:cs="Times New Roman"/>
          <w:b/>
          <w:sz w:val="36"/>
          <w:szCs w:val="36"/>
        </w:rPr>
        <w:t>Regulamin konkursu „</w:t>
      </w:r>
      <w:r w:rsidR="008D6EB1">
        <w:rPr>
          <w:rFonts w:ascii="Times New Roman" w:hAnsi="Times New Roman" w:cs="Times New Roman"/>
          <w:b/>
          <w:sz w:val="36"/>
          <w:szCs w:val="36"/>
        </w:rPr>
        <w:t>Zero Warte-Daj rzeczom drugie życie</w:t>
      </w:r>
      <w:r w:rsidRPr="003B0D11">
        <w:rPr>
          <w:rFonts w:ascii="Times New Roman" w:hAnsi="Times New Roman" w:cs="Times New Roman"/>
          <w:b/>
          <w:sz w:val="36"/>
          <w:szCs w:val="36"/>
        </w:rPr>
        <w:t>”</w:t>
      </w:r>
    </w:p>
    <w:p w:rsidR="003B0D11" w:rsidRPr="003B0D11" w:rsidRDefault="003B0D11" w:rsidP="003B0D1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0D11" w:rsidRDefault="003B0D11" w:rsidP="009A2F16">
      <w:pPr>
        <w:pStyle w:val="Akapitzlist"/>
        <w:numPr>
          <w:ilvl w:val="0"/>
          <w:numId w:val="7"/>
        </w:numPr>
        <w:tabs>
          <w:tab w:val="left" w:pos="1200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9A2F16">
        <w:rPr>
          <w:rFonts w:ascii="Times New Roman" w:hAnsi="Times New Roman" w:cs="Times New Roman"/>
          <w:b/>
          <w:sz w:val="24"/>
          <w:szCs w:val="24"/>
        </w:rPr>
        <w:t>Podstawowe informacje:</w:t>
      </w:r>
    </w:p>
    <w:p w:rsidR="009A2F16" w:rsidRPr="009A2F16" w:rsidRDefault="009A2F16" w:rsidP="009A2F16">
      <w:pPr>
        <w:pStyle w:val="Akapitzlist"/>
        <w:tabs>
          <w:tab w:val="left" w:pos="1200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3B0D11" w:rsidRPr="003B0D11" w:rsidRDefault="003B0D11" w:rsidP="009A2F16">
      <w:pPr>
        <w:pStyle w:val="Akapitzlist"/>
        <w:numPr>
          <w:ilvl w:val="0"/>
          <w:numId w:val="8"/>
        </w:numPr>
        <w:ind w:left="284"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</w:t>
      </w:r>
      <w:r w:rsidRPr="003B0D11">
        <w:rPr>
          <w:rFonts w:ascii="Times New Roman" w:hAnsi="Times New Roman" w:cs="Times New Roman"/>
          <w:sz w:val="24"/>
          <w:szCs w:val="24"/>
        </w:rPr>
        <w:t>est Gmina Skrzyszów z siedziba w Skrzyszowie 642 ; 33-156 Skrzyszów.</w:t>
      </w:r>
    </w:p>
    <w:p w:rsidR="003B0D11" w:rsidRDefault="003B0D11" w:rsidP="009A2F16">
      <w:pPr>
        <w:pStyle w:val="Akapitzlist"/>
        <w:numPr>
          <w:ilvl w:val="0"/>
          <w:numId w:val="8"/>
        </w:numPr>
        <w:ind w:left="284" w:hanging="502"/>
        <w:rPr>
          <w:rFonts w:ascii="Times New Roman" w:hAnsi="Times New Roman" w:cs="Times New Roman"/>
          <w:sz w:val="24"/>
          <w:szCs w:val="24"/>
        </w:rPr>
      </w:pPr>
      <w:r w:rsidRPr="003B0D11">
        <w:rPr>
          <w:rFonts w:ascii="Times New Roman" w:hAnsi="Times New Roman" w:cs="Times New Roman"/>
          <w:sz w:val="24"/>
          <w:szCs w:val="24"/>
        </w:rPr>
        <w:t>Konkurs jest organizowany w ramach działań Ekodoradców w ramach realizacji projektu nr FEMP.02.05-IZ.00-0094/23 pn. „Funkcjonowanie Ekodoradcy w celu wdrażania Programu ochrony powietrza w gminie Skrzyszów”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D11" w:rsidRDefault="003B0D11" w:rsidP="003B0D1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B0D11" w:rsidRDefault="003B0D11" w:rsidP="009A2F16">
      <w:pPr>
        <w:pStyle w:val="Akapitzlist"/>
        <w:ind w:left="-709" w:firstLine="1702"/>
        <w:rPr>
          <w:rFonts w:ascii="Times New Roman" w:hAnsi="Times New Roman" w:cs="Times New Roman"/>
          <w:sz w:val="24"/>
          <w:szCs w:val="24"/>
        </w:rPr>
      </w:pPr>
    </w:p>
    <w:p w:rsidR="00A754F8" w:rsidRPr="00A754F8" w:rsidRDefault="003B0D11" w:rsidP="009A2F16">
      <w:pPr>
        <w:pStyle w:val="Akapitzlist"/>
        <w:numPr>
          <w:ilvl w:val="0"/>
          <w:numId w:val="7"/>
        </w:numPr>
        <w:ind w:left="-709" w:firstLine="567"/>
        <w:rPr>
          <w:rFonts w:ascii="Times New Roman" w:hAnsi="Times New Roman" w:cs="Times New Roman"/>
          <w:b/>
          <w:sz w:val="24"/>
          <w:szCs w:val="24"/>
        </w:rPr>
      </w:pPr>
      <w:r w:rsidRPr="00A754F8">
        <w:rPr>
          <w:rFonts w:ascii="Times New Roman" w:hAnsi="Times New Roman" w:cs="Times New Roman"/>
          <w:b/>
          <w:sz w:val="24"/>
          <w:szCs w:val="24"/>
        </w:rPr>
        <w:t>Cel Konkursu:</w:t>
      </w:r>
      <w:r w:rsidR="00A754F8" w:rsidRPr="00A754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4F8" w:rsidRDefault="00A754F8" w:rsidP="009A2F16">
      <w:pPr>
        <w:pStyle w:val="Akapitzlist"/>
        <w:ind w:left="1080" w:hanging="87"/>
        <w:rPr>
          <w:rFonts w:ascii="Times New Roman" w:hAnsi="Times New Roman" w:cs="Times New Roman"/>
          <w:sz w:val="24"/>
          <w:szCs w:val="24"/>
        </w:rPr>
      </w:pPr>
    </w:p>
    <w:p w:rsidR="00A754F8" w:rsidRDefault="007F2A64" w:rsidP="009A2F1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754F8" w:rsidRPr="00A754F8">
        <w:rPr>
          <w:rFonts w:ascii="Times New Roman" w:hAnsi="Times New Roman" w:cs="Times New Roman"/>
          <w:sz w:val="24"/>
          <w:szCs w:val="24"/>
        </w:rPr>
        <w:t xml:space="preserve">elem </w:t>
      </w:r>
      <w:r>
        <w:rPr>
          <w:rFonts w:ascii="Times New Roman" w:hAnsi="Times New Roman" w:cs="Times New Roman"/>
          <w:sz w:val="24"/>
          <w:szCs w:val="24"/>
        </w:rPr>
        <w:t xml:space="preserve">konkursu </w:t>
      </w:r>
      <w:r w:rsidR="00A754F8" w:rsidRPr="00A754F8">
        <w:rPr>
          <w:rFonts w:ascii="Times New Roman" w:hAnsi="Times New Roman" w:cs="Times New Roman"/>
          <w:sz w:val="24"/>
          <w:szCs w:val="24"/>
        </w:rPr>
        <w:t>jest popularyzacja wśród mieszkańców Gminy Skrz</w:t>
      </w:r>
      <w:r w:rsidR="00A754F8">
        <w:rPr>
          <w:rFonts w:ascii="Times New Roman" w:hAnsi="Times New Roman" w:cs="Times New Roman"/>
          <w:sz w:val="24"/>
          <w:szCs w:val="24"/>
        </w:rPr>
        <w:t>yszów zachowań proekologi</w:t>
      </w:r>
      <w:r w:rsidR="006821D4">
        <w:rPr>
          <w:rFonts w:ascii="Times New Roman" w:hAnsi="Times New Roman" w:cs="Times New Roman"/>
          <w:sz w:val="24"/>
          <w:szCs w:val="24"/>
        </w:rPr>
        <w:t>cznych w szczegó</w:t>
      </w:r>
      <w:r>
        <w:rPr>
          <w:rFonts w:ascii="Times New Roman" w:hAnsi="Times New Roman" w:cs="Times New Roman"/>
          <w:sz w:val="24"/>
          <w:szCs w:val="24"/>
        </w:rPr>
        <w:t>lności wśród dzieci i młodzieży ( konkurs adresowany jest do uczniów szkół podstawowych klas IV-VIII)</w:t>
      </w:r>
      <w:r w:rsidR="00473E3D">
        <w:rPr>
          <w:rFonts w:ascii="Times New Roman" w:hAnsi="Times New Roman" w:cs="Times New Roman"/>
          <w:sz w:val="24"/>
          <w:szCs w:val="24"/>
        </w:rPr>
        <w:t>.</w:t>
      </w:r>
    </w:p>
    <w:p w:rsidR="001E5736" w:rsidRDefault="001E5736" w:rsidP="009A2F16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1E5736" w:rsidRDefault="001E5736" w:rsidP="009A2F16">
      <w:pPr>
        <w:pStyle w:val="Akapitzlist"/>
        <w:numPr>
          <w:ilvl w:val="0"/>
          <w:numId w:val="7"/>
        </w:numPr>
        <w:ind w:left="-851" w:firstLine="709"/>
        <w:rPr>
          <w:rFonts w:ascii="Times New Roman" w:hAnsi="Times New Roman" w:cs="Times New Roman"/>
          <w:b/>
          <w:sz w:val="24"/>
          <w:szCs w:val="24"/>
        </w:rPr>
      </w:pPr>
      <w:r w:rsidRPr="009A2F16">
        <w:rPr>
          <w:rFonts w:ascii="Times New Roman" w:hAnsi="Times New Roman" w:cs="Times New Roman"/>
          <w:b/>
          <w:sz w:val="24"/>
          <w:szCs w:val="24"/>
        </w:rPr>
        <w:t>Przedmiot Konkursu:</w:t>
      </w:r>
    </w:p>
    <w:p w:rsidR="009A2F16" w:rsidRPr="009A2F16" w:rsidRDefault="009A2F16" w:rsidP="009A2F16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D7593" w:rsidRPr="009D7593" w:rsidRDefault="009D7593" w:rsidP="009A2F16">
      <w:pPr>
        <w:pStyle w:val="Akapitzlist"/>
        <w:numPr>
          <w:ilvl w:val="0"/>
          <w:numId w:val="10"/>
        </w:numPr>
        <w:ind w:left="284" w:hanging="568"/>
        <w:rPr>
          <w:rFonts w:ascii="Times New Roman" w:hAnsi="Times New Roman" w:cs="Times New Roman"/>
          <w:sz w:val="24"/>
          <w:szCs w:val="24"/>
        </w:rPr>
      </w:pPr>
      <w:r w:rsidRPr="009D7593">
        <w:rPr>
          <w:rFonts w:ascii="Times New Roman" w:hAnsi="Times New Roman" w:cs="Times New Roman"/>
          <w:sz w:val="24"/>
          <w:szCs w:val="24"/>
        </w:rPr>
        <w:t xml:space="preserve">Przedmiotem konkursu jest wykonanie pracy z wykorzystaniem materiałów pochodzących z recyklingu, odpadów lub przedmiotów z tzw. odzysku, zgodnie z koncepcją „zero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D7593">
        <w:rPr>
          <w:rFonts w:ascii="Times New Roman" w:hAnsi="Times New Roman" w:cs="Times New Roman"/>
          <w:sz w:val="24"/>
          <w:szCs w:val="24"/>
        </w:rPr>
        <w:t>aste”. Praca powinna mieć charakter użytkowy oraz nadawać się do ponownego wykorzystania w zmienionej formie, zgodnie z zasadą „Daj rzeczom drugie życie”.</w:t>
      </w:r>
    </w:p>
    <w:p w:rsidR="00ED2E23" w:rsidRPr="009D7593" w:rsidRDefault="00ED2E23" w:rsidP="009A2F16">
      <w:pPr>
        <w:pStyle w:val="Akapitzlist"/>
        <w:numPr>
          <w:ilvl w:val="0"/>
          <w:numId w:val="10"/>
        </w:numPr>
        <w:ind w:left="284" w:hanging="568"/>
        <w:rPr>
          <w:rFonts w:ascii="Times New Roman" w:hAnsi="Times New Roman" w:cs="Times New Roman"/>
          <w:sz w:val="24"/>
          <w:szCs w:val="24"/>
        </w:rPr>
      </w:pPr>
      <w:r w:rsidRPr="009D7593">
        <w:rPr>
          <w:rFonts w:ascii="Times New Roman" w:hAnsi="Times New Roman" w:cs="Times New Roman"/>
          <w:sz w:val="24"/>
          <w:szCs w:val="24"/>
        </w:rPr>
        <w:t>Forma i rozmiar pracy – dowolny</w:t>
      </w:r>
      <w:r w:rsidR="00473E3D" w:rsidRPr="009D7593">
        <w:rPr>
          <w:rFonts w:ascii="Times New Roman" w:hAnsi="Times New Roman" w:cs="Times New Roman"/>
          <w:sz w:val="24"/>
          <w:szCs w:val="24"/>
        </w:rPr>
        <w:t>.</w:t>
      </w:r>
    </w:p>
    <w:p w:rsidR="00ED2E23" w:rsidRDefault="00ED2E23" w:rsidP="009A2F16">
      <w:pPr>
        <w:pStyle w:val="Akapitzlist"/>
        <w:numPr>
          <w:ilvl w:val="0"/>
          <w:numId w:val="10"/>
        </w:numPr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Zwycięzcy otrzymają atrakcyjne nagrody</w:t>
      </w:r>
      <w:r w:rsidR="00473E3D">
        <w:rPr>
          <w:rFonts w:ascii="Times New Roman" w:hAnsi="Times New Roman" w:cs="Times New Roman"/>
          <w:sz w:val="24"/>
          <w:szCs w:val="24"/>
        </w:rPr>
        <w:t>.</w:t>
      </w:r>
    </w:p>
    <w:p w:rsidR="00ED2E23" w:rsidRPr="00ED2E23" w:rsidRDefault="00ED2E23" w:rsidP="009A2F16">
      <w:pPr>
        <w:ind w:hanging="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E23" w:rsidRDefault="00ED2E23" w:rsidP="009A2F16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A2F16">
        <w:rPr>
          <w:rFonts w:ascii="Times New Roman" w:hAnsi="Times New Roman" w:cs="Times New Roman"/>
          <w:b/>
          <w:sz w:val="24"/>
          <w:szCs w:val="24"/>
        </w:rPr>
        <w:t xml:space="preserve">Termin nadsyłania prac: </w:t>
      </w:r>
    </w:p>
    <w:p w:rsidR="009A2F16" w:rsidRDefault="009A2F16" w:rsidP="009A2F16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A2F16" w:rsidRPr="009A2F16" w:rsidRDefault="009D7593" w:rsidP="009A2F16">
      <w:pPr>
        <w:pStyle w:val="Akapitzlist"/>
        <w:numPr>
          <w:ilvl w:val="0"/>
          <w:numId w:val="12"/>
        </w:numPr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nadsyłania prac :do  20.04.2026</w:t>
      </w:r>
      <w:r w:rsidR="009A2F16" w:rsidRPr="009A2F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A2F16" w:rsidRPr="009A2F16" w:rsidRDefault="009A2F16" w:rsidP="009A2F16">
      <w:pPr>
        <w:pStyle w:val="Akapitzlist"/>
        <w:numPr>
          <w:ilvl w:val="0"/>
          <w:numId w:val="12"/>
        </w:numPr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9A2F16">
        <w:rPr>
          <w:rFonts w:ascii="Times New Roman" w:hAnsi="Times New Roman" w:cs="Times New Roman"/>
          <w:sz w:val="24"/>
          <w:szCs w:val="24"/>
        </w:rPr>
        <w:t xml:space="preserve">Prace należy: dostarczyć osobiście lub przesłać pocztą/kurierem na adres Skrzyszów 642; 33-156 Skrzyszów </w:t>
      </w:r>
      <w:r w:rsidR="00473E3D">
        <w:rPr>
          <w:rFonts w:ascii="Times New Roman" w:hAnsi="Times New Roman" w:cs="Times New Roman"/>
          <w:sz w:val="24"/>
          <w:szCs w:val="24"/>
        </w:rPr>
        <w:t>.</w:t>
      </w:r>
    </w:p>
    <w:p w:rsidR="009A2F16" w:rsidRDefault="009A2F16" w:rsidP="009A2F16">
      <w:pPr>
        <w:pStyle w:val="Akapitzlist"/>
        <w:numPr>
          <w:ilvl w:val="0"/>
          <w:numId w:val="12"/>
        </w:numPr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9A2F16">
        <w:rPr>
          <w:rFonts w:ascii="Times New Roman" w:hAnsi="Times New Roman" w:cs="Times New Roman"/>
          <w:sz w:val="24"/>
          <w:szCs w:val="24"/>
        </w:rPr>
        <w:t>Praca powinna być opatrzona metryczką zawierającą; imię i nazwisko, klasę, nazwę i adres szkoły oraz telefon kontaktowy do opiekuna wysyłającego prace.</w:t>
      </w:r>
    </w:p>
    <w:p w:rsidR="006B13D2" w:rsidRDefault="006B13D2" w:rsidP="006B13D2">
      <w:pPr>
        <w:pStyle w:val="Akapitzlist"/>
        <w:numPr>
          <w:ilvl w:val="0"/>
          <w:numId w:val="12"/>
        </w:numPr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pracy należy dołączyć podpisane oświadczenie o przetwarzaniu danych osobowych</w:t>
      </w:r>
      <w:r w:rsidRPr="006B1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AC6" w:rsidRPr="00137AC6" w:rsidRDefault="00137AC6" w:rsidP="006B13D2">
      <w:pPr>
        <w:pStyle w:val="Akapitzlist"/>
        <w:numPr>
          <w:ilvl w:val="0"/>
          <w:numId w:val="12"/>
        </w:numPr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7AC6">
        <w:rPr>
          <w:rFonts w:ascii="Times New Roman" w:hAnsi="Times New Roman" w:cs="Times New Roman"/>
          <w:sz w:val="24"/>
          <w:szCs w:val="24"/>
        </w:rPr>
        <w:t>Prace konkursowe należy odebrać podczas gali rozdania nagród lub w terminie do 7 dni od dnia jej zakończenia. Prace nieodebrane w wyznaczonym terminie zostaną zutylizowane.</w:t>
      </w:r>
    </w:p>
    <w:p w:rsidR="009A2F16" w:rsidRDefault="009A2F16" w:rsidP="009A2F16">
      <w:pPr>
        <w:pStyle w:val="Akapitzlist"/>
        <w:ind w:left="426" w:hanging="568"/>
        <w:rPr>
          <w:rFonts w:ascii="Times New Roman" w:hAnsi="Times New Roman" w:cs="Times New Roman"/>
          <w:b/>
          <w:sz w:val="24"/>
          <w:szCs w:val="24"/>
        </w:rPr>
      </w:pPr>
    </w:p>
    <w:p w:rsidR="009A2F16" w:rsidRDefault="009A2F16" w:rsidP="009A2F16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A2F16" w:rsidRPr="009A2F16" w:rsidRDefault="009A2F16" w:rsidP="009A2F16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A2F16" w:rsidRPr="001E5736" w:rsidRDefault="009A2F16" w:rsidP="001E5736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1E5736" w:rsidRPr="001E5736" w:rsidRDefault="001E5736" w:rsidP="001E57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D11" w:rsidRPr="00A754F8" w:rsidRDefault="003B0D11" w:rsidP="00A754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0D11" w:rsidRPr="00A754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D9" w:rsidRDefault="00F273D9" w:rsidP="003B0D11">
      <w:pPr>
        <w:spacing w:after="0" w:line="240" w:lineRule="auto"/>
      </w:pPr>
      <w:r>
        <w:separator/>
      </w:r>
    </w:p>
  </w:endnote>
  <w:endnote w:type="continuationSeparator" w:id="0">
    <w:p w:rsidR="00F273D9" w:rsidRDefault="00F273D9" w:rsidP="003B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D9" w:rsidRDefault="00F273D9" w:rsidP="003B0D11">
      <w:pPr>
        <w:spacing w:after="0" w:line="240" w:lineRule="auto"/>
      </w:pPr>
      <w:r>
        <w:separator/>
      </w:r>
    </w:p>
  </w:footnote>
  <w:footnote w:type="continuationSeparator" w:id="0">
    <w:p w:rsidR="00F273D9" w:rsidRDefault="00F273D9" w:rsidP="003B0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D11" w:rsidRDefault="003B0D11">
    <w:pPr>
      <w:pStyle w:val="Nagwek"/>
    </w:pPr>
    <w:r>
      <w:rPr>
        <w:noProof/>
        <w:lang w:eastAsia="pl-PL"/>
      </w:rPr>
      <w:drawing>
        <wp:inline distT="0" distB="0" distL="0" distR="0" wp14:anchorId="77596D7B" wp14:editId="3CCA0317">
          <wp:extent cx="5760720" cy="494665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CDB"/>
    <w:multiLevelType w:val="hybridMultilevel"/>
    <w:tmpl w:val="60BA37F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2E2773"/>
    <w:multiLevelType w:val="hybridMultilevel"/>
    <w:tmpl w:val="0C1CF2AE"/>
    <w:lvl w:ilvl="0" w:tplc="205268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46742B"/>
    <w:multiLevelType w:val="hybridMultilevel"/>
    <w:tmpl w:val="B45E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8CD"/>
    <w:multiLevelType w:val="hybridMultilevel"/>
    <w:tmpl w:val="107014E0"/>
    <w:lvl w:ilvl="0" w:tplc="90020A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468D7"/>
    <w:multiLevelType w:val="hybridMultilevel"/>
    <w:tmpl w:val="CDA02EE4"/>
    <w:lvl w:ilvl="0" w:tplc="06207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559D"/>
    <w:multiLevelType w:val="hybridMultilevel"/>
    <w:tmpl w:val="737614A2"/>
    <w:lvl w:ilvl="0" w:tplc="C592FC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DF75C96"/>
    <w:multiLevelType w:val="hybridMultilevel"/>
    <w:tmpl w:val="CD74912A"/>
    <w:lvl w:ilvl="0" w:tplc="04150013">
      <w:start w:val="1"/>
      <w:numFmt w:val="upperRoman"/>
      <w:lvlText w:val="%1."/>
      <w:lvlJc w:val="righ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F4B7192"/>
    <w:multiLevelType w:val="hybridMultilevel"/>
    <w:tmpl w:val="233AB7C6"/>
    <w:lvl w:ilvl="0" w:tplc="F87A09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BF3EAE"/>
    <w:multiLevelType w:val="hybridMultilevel"/>
    <w:tmpl w:val="70420292"/>
    <w:lvl w:ilvl="0" w:tplc="2F2887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EA2"/>
    <w:multiLevelType w:val="hybridMultilevel"/>
    <w:tmpl w:val="775A5BE0"/>
    <w:lvl w:ilvl="0" w:tplc="F2706894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68055FDF"/>
    <w:multiLevelType w:val="hybridMultilevel"/>
    <w:tmpl w:val="3B686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60928"/>
    <w:multiLevelType w:val="hybridMultilevel"/>
    <w:tmpl w:val="5246A758"/>
    <w:lvl w:ilvl="0" w:tplc="3B583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1"/>
    <w:rsid w:val="00111C7B"/>
    <w:rsid w:val="00137AC6"/>
    <w:rsid w:val="001E5736"/>
    <w:rsid w:val="003B0D11"/>
    <w:rsid w:val="00473E3D"/>
    <w:rsid w:val="006163FA"/>
    <w:rsid w:val="006821D4"/>
    <w:rsid w:val="006B13D2"/>
    <w:rsid w:val="00740DC8"/>
    <w:rsid w:val="007C759E"/>
    <w:rsid w:val="007F2A64"/>
    <w:rsid w:val="008234A0"/>
    <w:rsid w:val="008D62ED"/>
    <w:rsid w:val="008D6EB1"/>
    <w:rsid w:val="00961344"/>
    <w:rsid w:val="009A2F16"/>
    <w:rsid w:val="009D7593"/>
    <w:rsid w:val="00A754F8"/>
    <w:rsid w:val="00BB07EA"/>
    <w:rsid w:val="00C56ACA"/>
    <w:rsid w:val="00DB67FE"/>
    <w:rsid w:val="00E92EAD"/>
    <w:rsid w:val="00ED2E23"/>
    <w:rsid w:val="00F2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CEBC-9113-4F87-9154-6B26C978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D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D11"/>
  </w:style>
  <w:style w:type="paragraph" w:styleId="Stopka">
    <w:name w:val="footer"/>
    <w:basedOn w:val="Normalny"/>
    <w:link w:val="StopkaZnak"/>
    <w:uiPriority w:val="99"/>
    <w:unhideWhenUsed/>
    <w:rsid w:val="003B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D11"/>
  </w:style>
  <w:style w:type="paragraph" w:styleId="Tekstdymka">
    <w:name w:val="Balloon Text"/>
    <w:basedOn w:val="Normalny"/>
    <w:link w:val="TekstdymkaZnak"/>
    <w:uiPriority w:val="99"/>
    <w:semiHidden/>
    <w:unhideWhenUsed/>
    <w:rsid w:val="009A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cp:lastPrinted>2026-03-27T08:17:00Z</cp:lastPrinted>
  <dcterms:created xsi:type="dcterms:W3CDTF">2026-03-27T08:23:00Z</dcterms:created>
  <dcterms:modified xsi:type="dcterms:W3CDTF">2026-03-27T10:02:00Z</dcterms:modified>
</cp:coreProperties>
</file>